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5DB4" w14:textId="77777777" w:rsidR="00913F0F" w:rsidRPr="00913F0F" w:rsidRDefault="00913F0F" w:rsidP="00913F0F">
      <w:pPr>
        <w:spacing w:beforeLines="50" w:before="156" w:afterLines="50" w:after="156" w:line="430" w:lineRule="exact"/>
        <w:jc w:val="center"/>
        <w:rPr>
          <w:rFonts w:ascii="黑体" w:eastAsia="黑体" w:hAnsi="黑体" w:cs="黑体"/>
          <w:sz w:val="30"/>
          <w:szCs w:val="30"/>
        </w:rPr>
      </w:pPr>
      <w:r w:rsidRPr="00913F0F">
        <w:rPr>
          <w:rFonts w:ascii="黑体" w:eastAsia="黑体" w:hAnsi="黑体" w:cs="黑体" w:hint="eastAsia"/>
          <w:sz w:val="30"/>
          <w:szCs w:val="30"/>
        </w:rPr>
        <w:t>2020年度国家</w:t>
      </w:r>
      <w:r w:rsidR="001B16E9">
        <w:rPr>
          <w:rFonts w:ascii="黑体" w:eastAsia="黑体" w:hAnsi="黑体" w:cs="黑体" w:hint="eastAsia"/>
          <w:sz w:val="30"/>
          <w:szCs w:val="30"/>
        </w:rPr>
        <w:t>科技</w:t>
      </w:r>
      <w:r w:rsidR="0050076E">
        <w:rPr>
          <w:rFonts w:ascii="黑体" w:eastAsia="黑体" w:hAnsi="黑体" w:cs="黑体" w:hint="eastAsia"/>
          <w:sz w:val="30"/>
          <w:szCs w:val="30"/>
        </w:rPr>
        <w:t>进步</w:t>
      </w:r>
      <w:r w:rsidRPr="00913F0F">
        <w:rPr>
          <w:rFonts w:ascii="黑体" w:eastAsia="黑体" w:hAnsi="黑体" w:cs="黑体" w:hint="eastAsia"/>
          <w:sz w:val="30"/>
          <w:szCs w:val="30"/>
        </w:rPr>
        <w:t>奖</w:t>
      </w:r>
      <w:r w:rsidR="0050076E">
        <w:rPr>
          <w:rFonts w:ascii="黑体" w:eastAsia="黑体" w:hAnsi="黑体" w:cs="黑体" w:hint="eastAsia"/>
          <w:sz w:val="30"/>
          <w:szCs w:val="30"/>
        </w:rPr>
        <w:t>二等奖</w:t>
      </w:r>
      <w:r w:rsidRPr="00913F0F">
        <w:rPr>
          <w:rFonts w:ascii="黑体" w:eastAsia="黑体" w:hAnsi="黑体" w:cs="黑体" w:hint="eastAsia"/>
          <w:sz w:val="30"/>
          <w:szCs w:val="30"/>
        </w:rPr>
        <w:t>提名公示</w:t>
      </w:r>
    </w:p>
    <w:p w14:paraId="15B8B52F" w14:textId="77777777" w:rsidR="00435E0D" w:rsidRPr="0055688B" w:rsidRDefault="0055688B" w:rsidP="0055688B">
      <w:pPr>
        <w:spacing w:line="360" w:lineRule="auto"/>
        <w:jc w:val="lef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一</w:t>
      </w:r>
      <w:r w:rsidRPr="0050076E">
        <w:rPr>
          <w:rFonts w:hint="eastAsia"/>
          <w:b/>
          <w:color w:val="000000"/>
          <w:sz w:val="24"/>
          <w:szCs w:val="21"/>
        </w:rPr>
        <w:t>、</w:t>
      </w:r>
      <w:r w:rsidR="00D201EB" w:rsidRPr="0055688B">
        <w:rPr>
          <w:rFonts w:ascii="黑体" w:eastAsia="黑体" w:hAnsi="黑体" w:hint="eastAsia"/>
          <w:b/>
          <w:color w:val="000000"/>
          <w:sz w:val="28"/>
          <w:szCs w:val="28"/>
        </w:rPr>
        <w:t>项目名称：</w:t>
      </w:r>
    </w:p>
    <w:p w14:paraId="6A0B8A0A" w14:textId="77777777" w:rsidR="00CA0E99" w:rsidRPr="00F85030" w:rsidRDefault="00272013" w:rsidP="00435E0D">
      <w:pPr>
        <w:pStyle w:val="ae"/>
        <w:spacing w:line="360" w:lineRule="auto"/>
        <w:ind w:left="510" w:firstLineChars="0" w:firstLine="0"/>
        <w:jc w:val="left"/>
        <w:rPr>
          <w:bCs/>
          <w:color w:val="000000"/>
          <w:sz w:val="24"/>
          <w:szCs w:val="21"/>
        </w:rPr>
      </w:pPr>
      <w:r w:rsidRPr="00F85030">
        <w:rPr>
          <w:rFonts w:hint="eastAsia"/>
          <w:bCs/>
          <w:color w:val="000000"/>
          <w:sz w:val="24"/>
          <w:szCs w:val="21"/>
        </w:rPr>
        <w:t>复杂肾肿瘤微创外科关键技术的研究及推广应用</w:t>
      </w:r>
    </w:p>
    <w:p w14:paraId="57BB83CA" w14:textId="6FDA9770" w:rsidR="00D201EB" w:rsidRPr="0055688B" w:rsidRDefault="0055688B" w:rsidP="0055688B">
      <w:pPr>
        <w:spacing w:line="360" w:lineRule="auto"/>
        <w:jc w:val="lef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二</w:t>
      </w:r>
      <w:r w:rsidRPr="0050076E">
        <w:rPr>
          <w:rFonts w:hint="eastAsia"/>
          <w:b/>
          <w:color w:val="000000"/>
          <w:sz w:val="24"/>
          <w:szCs w:val="21"/>
        </w:rPr>
        <w:t>、</w:t>
      </w:r>
      <w:r w:rsidR="000F0B8A" w:rsidRPr="0055688B">
        <w:rPr>
          <w:rFonts w:ascii="黑体" w:eastAsia="黑体" w:hAnsi="黑体" w:hint="eastAsia"/>
          <w:b/>
          <w:color w:val="000000"/>
          <w:sz w:val="28"/>
          <w:szCs w:val="28"/>
        </w:rPr>
        <w:t>提名</w:t>
      </w:r>
      <w:r w:rsidR="00027556">
        <w:rPr>
          <w:rFonts w:ascii="黑体" w:eastAsia="黑体" w:hAnsi="黑体" w:hint="eastAsia"/>
          <w:b/>
          <w:color w:val="000000"/>
          <w:sz w:val="28"/>
          <w:szCs w:val="28"/>
        </w:rPr>
        <w:t>者</w:t>
      </w:r>
      <w:r w:rsidR="000F0B8A" w:rsidRPr="0055688B">
        <w:rPr>
          <w:rFonts w:ascii="黑体" w:eastAsia="黑体" w:hAnsi="黑体" w:hint="eastAsia"/>
          <w:b/>
          <w:color w:val="000000"/>
          <w:sz w:val="28"/>
          <w:szCs w:val="28"/>
        </w:rPr>
        <w:t>：</w:t>
      </w:r>
    </w:p>
    <w:p w14:paraId="4FBBB446" w14:textId="77777777" w:rsidR="000F0B8A" w:rsidRPr="00F85030" w:rsidRDefault="000F0B8A" w:rsidP="000F0B8A">
      <w:pPr>
        <w:pStyle w:val="ae"/>
        <w:spacing w:line="360" w:lineRule="auto"/>
        <w:ind w:left="510" w:firstLineChars="0" w:firstLine="0"/>
        <w:jc w:val="left"/>
        <w:rPr>
          <w:bCs/>
          <w:color w:val="000000"/>
          <w:sz w:val="24"/>
          <w:szCs w:val="21"/>
        </w:rPr>
      </w:pPr>
      <w:r w:rsidRPr="00F85030">
        <w:rPr>
          <w:rFonts w:hint="eastAsia"/>
          <w:bCs/>
          <w:color w:val="000000"/>
          <w:sz w:val="24"/>
          <w:szCs w:val="21"/>
        </w:rPr>
        <w:t>中华医学会</w:t>
      </w:r>
    </w:p>
    <w:p w14:paraId="6EFFBDBD" w14:textId="77777777" w:rsidR="00435E0D" w:rsidRPr="0055688B" w:rsidRDefault="000F0B8A" w:rsidP="00546D17">
      <w:pPr>
        <w:spacing w:afterLines="50" w:after="156" w:line="360" w:lineRule="auto"/>
        <w:ind w:left="1405" w:hangingChars="500" w:hanging="1405"/>
        <w:jc w:val="left"/>
        <w:rPr>
          <w:rFonts w:ascii="黑体" w:eastAsia="黑体" w:hAnsi="黑体"/>
          <w:b/>
          <w:color w:val="000000"/>
          <w:sz w:val="28"/>
          <w:szCs w:val="28"/>
        </w:rPr>
      </w:pPr>
      <w:r w:rsidRPr="0055688B">
        <w:rPr>
          <w:rFonts w:ascii="黑体" w:eastAsia="黑体" w:hAnsi="黑体" w:hint="eastAsia"/>
          <w:b/>
          <w:color w:val="000000"/>
          <w:sz w:val="28"/>
          <w:szCs w:val="28"/>
        </w:rPr>
        <w:t>三</w:t>
      </w:r>
      <w:r w:rsidR="00435E0D" w:rsidRPr="0055688B">
        <w:rPr>
          <w:rFonts w:ascii="黑体" w:eastAsia="黑体" w:hAnsi="黑体" w:hint="eastAsia"/>
          <w:b/>
          <w:color w:val="000000"/>
          <w:sz w:val="28"/>
          <w:szCs w:val="28"/>
        </w:rPr>
        <w:t>、</w:t>
      </w:r>
      <w:r w:rsidRPr="0055688B">
        <w:rPr>
          <w:rFonts w:ascii="黑体" w:eastAsia="黑体" w:hAnsi="黑体" w:hint="eastAsia"/>
          <w:b/>
          <w:color w:val="000000"/>
          <w:sz w:val="28"/>
          <w:szCs w:val="28"/>
        </w:rPr>
        <w:t>提名</w:t>
      </w:r>
      <w:r w:rsidR="00546D17" w:rsidRPr="0055688B">
        <w:rPr>
          <w:rFonts w:ascii="黑体" w:eastAsia="黑体" w:hAnsi="黑体" w:hint="eastAsia"/>
          <w:b/>
          <w:color w:val="000000"/>
          <w:sz w:val="28"/>
          <w:szCs w:val="28"/>
        </w:rPr>
        <w:t>等级</w:t>
      </w:r>
      <w:r w:rsidR="004B4F04" w:rsidRPr="0055688B">
        <w:rPr>
          <w:rFonts w:ascii="黑体" w:eastAsia="黑体" w:hAnsi="黑体" w:hint="eastAsia"/>
          <w:b/>
          <w:color w:val="000000"/>
          <w:sz w:val="28"/>
          <w:szCs w:val="28"/>
        </w:rPr>
        <w:t>：</w:t>
      </w:r>
    </w:p>
    <w:p w14:paraId="641EF378" w14:textId="7A5C8BFB" w:rsidR="00E36902" w:rsidRPr="00F85030" w:rsidRDefault="004B4F04" w:rsidP="00546D17">
      <w:pPr>
        <w:spacing w:afterLines="50" w:after="156" w:line="360" w:lineRule="auto"/>
        <w:ind w:leftChars="230" w:left="1203" w:hangingChars="300" w:hanging="720"/>
        <w:jc w:val="left"/>
        <w:rPr>
          <w:bCs/>
          <w:color w:val="000000"/>
          <w:sz w:val="24"/>
          <w:szCs w:val="21"/>
        </w:rPr>
      </w:pPr>
      <w:r w:rsidRPr="00F85030">
        <w:rPr>
          <w:rFonts w:hint="eastAsia"/>
          <w:bCs/>
          <w:color w:val="000000"/>
          <w:sz w:val="24"/>
          <w:szCs w:val="21"/>
        </w:rPr>
        <w:t>国家</w:t>
      </w:r>
      <w:r w:rsidR="008C5019">
        <w:rPr>
          <w:rFonts w:hint="eastAsia"/>
          <w:bCs/>
          <w:color w:val="000000"/>
          <w:sz w:val="24"/>
          <w:szCs w:val="21"/>
        </w:rPr>
        <w:t>科</w:t>
      </w:r>
      <w:r w:rsidRPr="00F85030">
        <w:rPr>
          <w:rFonts w:hint="eastAsia"/>
          <w:bCs/>
          <w:color w:val="000000"/>
          <w:sz w:val="24"/>
          <w:szCs w:val="21"/>
        </w:rPr>
        <w:t>技进步奖二等奖</w:t>
      </w:r>
    </w:p>
    <w:p w14:paraId="335C9EAA" w14:textId="410E7708" w:rsidR="0054456D" w:rsidRDefault="008C5019" w:rsidP="0054456D">
      <w:pPr>
        <w:spacing w:afterLines="50" w:after="156" w:line="360" w:lineRule="auto"/>
        <w:jc w:val="left"/>
        <w:rPr>
          <w:rFonts w:ascii="黑体" w:eastAsia="黑体" w:hAnsi="黑体"/>
          <w:b/>
          <w:color w:val="000000"/>
          <w:sz w:val="28"/>
          <w:szCs w:val="28"/>
        </w:rPr>
      </w:pPr>
      <w:bookmarkStart w:id="0" w:name="_Hlk29230238"/>
      <w:r>
        <w:rPr>
          <w:rFonts w:ascii="黑体" w:eastAsia="黑体" w:hAnsi="黑体" w:hint="eastAsia"/>
          <w:b/>
          <w:color w:val="000000"/>
          <w:sz w:val="28"/>
          <w:szCs w:val="28"/>
        </w:rPr>
        <w:t>四</w:t>
      </w:r>
      <w:r w:rsidR="0054456D" w:rsidRPr="00B32ABF">
        <w:rPr>
          <w:rFonts w:ascii="黑体" w:eastAsia="黑体" w:hAnsi="黑体" w:hint="eastAsia"/>
          <w:b/>
          <w:color w:val="000000"/>
          <w:sz w:val="28"/>
          <w:szCs w:val="28"/>
        </w:rPr>
        <w:t>、</w:t>
      </w:r>
      <w:r w:rsidR="006B47AD" w:rsidRPr="006B47AD">
        <w:rPr>
          <w:rFonts w:ascii="黑体" w:eastAsia="黑体" w:hAnsi="黑体" w:hint="eastAsia"/>
          <w:b/>
          <w:color w:val="000000"/>
          <w:sz w:val="28"/>
          <w:szCs w:val="28"/>
        </w:rPr>
        <w:t>主要知识产权和标准规范等目录</w:t>
      </w:r>
    </w:p>
    <w:p w14:paraId="62F93529" w14:textId="24CF3B92" w:rsidR="006B47AD" w:rsidRPr="006B47AD" w:rsidRDefault="006B47AD" w:rsidP="006B47AD">
      <w:pPr>
        <w:spacing w:afterLines="50" w:after="156" w:line="360" w:lineRule="auto"/>
        <w:ind w:leftChars="230" w:left="1203" w:hangingChars="300" w:hanging="720"/>
        <w:jc w:val="left"/>
        <w:rPr>
          <w:bCs/>
          <w:color w:val="000000"/>
          <w:sz w:val="24"/>
          <w:szCs w:val="21"/>
        </w:rPr>
      </w:pPr>
      <w:r w:rsidRPr="006B47AD">
        <w:rPr>
          <w:bCs/>
          <w:color w:val="000000"/>
          <w:sz w:val="24"/>
          <w:szCs w:val="21"/>
        </w:rPr>
        <w:t>4.1</w:t>
      </w:r>
      <w:r w:rsidRPr="006B47AD">
        <w:rPr>
          <w:rFonts w:hint="eastAsia"/>
          <w:bCs/>
          <w:color w:val="000000"/>
          <w:sz w:val="24"/>
          <w:szCs w:val="21"/>
        </w:rPr>
        <w:t>专利授权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64"/>
        <w:gridCol w:w="1410"/>
        <w:gridCol w:w="690"/>
        <w:gridCol w:w="2139"/>
        <w:gridCol w:w="1821"/>
      </w:tblGrid>
      <w:tr w:rsidR="000F0B8A" w:rsidRPr="00F85030" w14:paraId="3C3609C7" w14:textId="77777777" w:rsidTr="00B07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B52E" w14:textId="77777777" w:rsidR="000F0B8A" w:rsidRPr="00F85030" w:rsidRDefault="000F0B8A" w:rsidP="000F0B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1" w:name="_Hlk29238401"/>
            <w:bookmarkEnd w:id="0"/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序号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5BE2" w14:textId="77777777" w:rsidR="000F0B8A" w:rsidRPr="00F85030" w:rsidRDefault="000F0B8A" w:rsidP="000F0B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类别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D374" w14:textId="77777777" w:rsidR="000F0B8A" w:rsidRPr="00F85030" w:rsidRDefault="000F0B8A" w:rsidP="000F0B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国别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FEA2" w14:textId="77777777" w:rsidR="000F0B8A" w:rsidRPr="00F85030" w:rsidRDefault="000F0B8A" w:rsidP="000F0B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授权号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3922" w14:textId="77777777" w:rsidR="000F0B8A" w:rsidRPr="00F85030" w:rsidRDefault="000F0B8A" w:rsidP="000F0B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授权</w:t>
            </w:r>
            <w:r w:rsidRPr="00F85030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时间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B49A" w14:textId="77777777" w:rsidR="000F0B8A" w:rsidRPr="00F85030" w:rsidRDefault="000F0B8A" w:rsidP="000F0B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知识产权具体名称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5D53" w14:textId="77777777" w:rsidR="000F0B8A" w:rsidRPr="00F85030" w:rsidRDefault="000F0B8A" w:rsidP="000F0B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发明人</w:t>
            </w:r>
          </w:p>
        </w:tc>
      </w:tr>
      <w:tr w:rsidR="000F0B8A" w:rsidRPr="00F85030" w14:paraId="7085BC27" w14:textId="77777777" w:rsidTr="00B07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DBDB" w14:textId="77777777" w:rsidR="000F0B8A" w:rsidRPr="00F85030" w:rsidRDefault="000F0B8A" w:rsidP="000F0B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1-1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1BC1" w14:textId="77777777" w:rsidR="000F0B8A" w:rsidRPr="00F85030" w:rsidRDefault="000F0B8A" w:rsidP="000F0B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中国发明专利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819F" w14:textId="77777777" w:rsidR="000F0B8A" w:rsidRPr="00F85030" w:rsidRDefault="000F0B8A" w:rsidP="000F0B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中国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9612" w14:textId="77777777" w:rsidR="000F0B8A" w:rsidRPr="00F85030" w:rsidRDefault="0054456D" w:rsidP="00544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ZL201710352577.2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D3D4" w14:textId="77777777" w:rsidR="0054456D" w:rsidRPr="00F85030" w:rsidRDefault="0054456D" w:rsidP="00544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2018</w:t>
            </w:r>
          </w:p>
          <w:p w14:paraId="54565B0F" w14:textId="77777777" w:rsidR="0054456D" w:rsidRPr="00F85030" w:rsidRDefault="0054456D" w:rsidP="005445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-03-</w:t>
            </w:r>
          </w:p>
          <w:p w14:paraId="0FF02FC9" w14:textId="77777777" w:rsidR="000F0B8A" w:rsidRPr="00F85030" w:rsidRDefault="0054456D" w:rsidP="00544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E3A0" w14:textId="77777777" w:rsidR="000F0B8A" w:rsidRPr="00F85030" w:rsidRDefault="0091329D" w:rsidP="000F0B8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85030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一种 3D 套管针和血管夹的固定装置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2E0B" w14:textId="77777777" w:rsidR="0091329D" w:rsidRPr="00F85030" w:rsidRDefault="0091329D" w:rsidP="009132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5030">
              <w:rPr>
                <w:rFonts w:ascii="宋体" w:hAnsi="宋体" w:cs="宋体" w:hint="eastAsia"/>
                <w:color w:val="000000"/>
                <w:kern w:val="0"/>
                <w:szCs w:val="21"/>
              </w:rPr>
              <w:t>马鑫，张旭，</w:t>
            </w:r>
          </w:p>
          <w:p w14:paraId="7D0A13A5" w14:textId="77777777" w:rsidR="00B077DA" w:rsidRDefault="0091329D" w:rsidP="009132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5030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黄庆波，朱捷，</w:t>
            </w:r>
          </w:p>
          <w:p w14:paraId="59AC4D1F" w14:textId="77777777" w:rsidR="00B077DA" w:rsidRDefault="0091329D" w:rsidP="009132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5030">
              <w:rPr>
                <w:rFonts w:ascii="宋体" w:hAnsi="宋体" w:cs="宋体" w:hint="eastAsia"/>
                <w:color w:val="000000"/>
                <w:kern w:val="0"/>
                <w:szCs w:val="21"/>
              </w:rPr>
              <w:t>杜松良， 陈健文，彭程，史涛坪，</w:t>
            </w:r>
          </w:p>
          <w:p w14:paraId="78AF1A02" w14:textId="06A09622" w:rsidR="000F0B8A" w:rsidRPr="00F85030" w:rsidRDefault="0091329D" w:rsidP="009132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5030">
              <w:rPr>
                <w:rFonts w:ascii="宋体" w:hAnsi="宋体" w:cs="宋体" w:hint="eastAsia"/>
                <w:color w:val="000000"/>
                <w:kern w:val="0"/>
                <w:szCs w:val="21"/>
              </w:rPr>
              <w:t>沈诞</w:t>
            </w:r>
          </w:p>
        </w:tc>
      </w:tr>
      <w:tr w:rsidR="000F0B8A" w:rsidRPr="00F85030" w14:paraId="1DD1C4F4" w14:textId="77777777" w:rsidTr="00B07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2711" w14:textId="77777777" w:rsidR="000F0B8A" w:rsidRPr="00F85030" w:rsidRDefault="000F0B8A" w:rsidP="000F0B8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 xml:space="preserve">1-2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9D9B" w14:textId="77777777" w:rsidR="003D577B" w:rsidRPr="00F85030" w:rsidRDefault="000F0B8A" w:rsidP="000F0B8A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中国</w:t>
            </w:r>
            <w:r w:rsidR="003D577B"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实用</w:t>
            </w:r>
          </w:p>
          <w:p w14:paraId="6EA60265" w14:textId="77777777" w:rsidR="000F0B8A" w:rsidRPr="00F85030" w:rsidRDefault="003D577B" w:rsidP="000F0B8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新型</w:t>
            </w:r>
            <w:r w:rsidR="000F0B8A"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 xml:space="preserve">专利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DAA5" w14:textId="77777777" w:rsidR="000F0B8A" w:rsidRPr="00F85030" w:rsidRDefault="000F0B8A" w:rsidP="000F0B8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 xml:space="preserve">中国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D2D2" w14:textId="77777777" w:rsidR="000F0B8A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ZL201720555839.0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84E6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2017</w:t>
            </w:r>
          </w:p>
          <w:p w14:paraId="436957C0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-12-</w:t>
            </w:r>
          </w:p>
          <w:p w14:paraId="3B5845AE" w14:textId="77777777" w:rsidR="000F0B8A" w:rsidRPr="00F85030" w:rsidRDefault="003D577B" w:rsidP="003D57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F163" w14:textId="77777777" w:rsidR="000F0B8A" w:rsidRPr="00F85030" w:rsidRDefault="003D577B" w:rsidP="000F0B8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带末端球囊的动脉穿刺 套管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03F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马鑫，张旭，</w:t>
            </w:r>
          </w:p>
          <w:p w14:paraId="248C606A" w14:textId="77777777" w:rsidR="00B077DA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黄庆波，朱捷，杜松良， 陈健文，彭程，</w:t>
            </w:r>
          </w:p>
          <w:p w14:paraId="2E4B6797" w14:textId="5C5784BE" w:rsidR="000F0B8A" w:rsidRPr="00B077DA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史涛坪，沈诞</w:t>
            </w:r>
          </w:p>
        </w:tc>
      </w:tr>
      <w:tr w:rsidR="003D577B" w:rsidRPr="00F85030" w14:paraId="5EB280EC" w14:textId="77777777" w:rsidTr="00B07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87DB" w14:textId="77777777" w:rsidR="003D577B" w:rsidRPr="00F85030" w:rsidRDefault="003D577B" w:rsidP="003D57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 xml:space="preserve">1-3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8D69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中国</w:t>
            </w: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实用</w:t>
            </w:r>
          </w:p>
          <w:p w14:paraId="6F2ADF77" w14:textId="77777777" w:rsidR="003D577B" w:rsidRPr="00F85030" w:rsidRDefault="003D577B" w:rsidP="003D57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新型</w:t>
            </w: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 xml:space="preserve">专利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CEC4" w14:textId="77777777" w:rsidR="003D577B" w:rsidRPr="00F85030" w:rsidRDefault="003D577B" w:rsidP="003D57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 xml:space="preserve">中国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1CD4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ZL20172555391.2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D2E0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2017</w:t>
            </w:r>
          </w:p>
          <w:p w14:paraId="27D49765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-12-</w:t>
            </w:r>
          </w:p>
          <w:p w14:paraId="21C0C420" w14:textId="77777777" w:rsidR="003D577B" w:rsidRPr="00F85030" w:rsidRDefault="003D577B" w:rsidP="003D57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CF92" w14:textId="77777777" w:rsidR="003D577B" w:rsidRPr="00F85030" w:rsidRDefault="003D577B" w:rsidP="003D57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一种 3D 套管针和血管夹的固定装置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0CFA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马鑫，张旭，</w:t>
            </w:r>
          </w:p>
          <w:p w14:paraId="4D151B0F" w14:textId="77777777" w:rsidR="00B077DA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黄庆波，朱捷，杜松良， 陈健文，彭程，</w:t>
            </w:r>
          </w:p>
          <w:p w14:paraId="05C7D7E8" w14:textId="2BF7661C" w:rsidR="003D577B" w:rsidRPr="00B077DA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史涛坪，沈诞</w:t>
            </w:r>
          </w:p>
        </w:tc>
      </w:tr>
      <w:tr w:rsidR="003D577B" w:rsidRPr="00F85030" w14:paraId="732967F9" w14:textId="77777777" w:rsidTr="00B07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CCEF" w14:textId="77777777" w:rsidR="003D577B" w:rsidRPr="00F85030" w:rsidRDefault="003D577B" w:rsidP="003D57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8F37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中国</w:t>
            </w: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实用</w:t>
            </w:r>
          </w:p>
          <w:p w14:paraId="2F451922" w14:textId="77777777" w:rsidR="003D577B" w:rsidRPr="00F85030" w:rsidRDefault="003D577B" w:rsidP="003D57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新型</w:t>
            </w: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 xml:space="preserve">专利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FEBA" w14:textId="77777777" w:rsidR="003D577B" w:rsidRPr="00F85030" w:rsidRDefault="003D577B" w:rsidP="003D57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 xml:space="preserve">中国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E316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ZL201720555388.0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A1B3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2017</w:t>
            </w:r>
          </w:p>
          <w:p w14:paraId="5CE940A5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-12-</w:t>
            </w:r>
          </w:p>
          <w:p w14:paraId="7B61D400" w14:textId="77777777" w:rsidR="003D577B" w:rsidRPr="00F85030" w:rsidRDefault="003D577B" w:rsidP="003D57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10F0" w14:textId="77777777" w:rsidR="003D577B" w:rsidRPr="00F85030" w:rsidRDefault="003D577B" w:rsidP="003D57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体内动脉穿刺套管针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BAA7" w14:textId="77777777" w:rsidR="003D577B" w:rsidRPr="00F85030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马鑫，张旭，</w:t>
            </w:r>
          </w:p>
          <w:p w14:paraId="168E7880" w14:textId="77777777" w:rsidR="00B077DA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黄庆波，朱捷，杜松良， 陈健文，彭程，</w:t>
            </w:r>
          </w:p>
          <w:p w14:paraId="56937CD9" w14:textId="6EB0FAB2" w:rsidR="003D577B" w:rsidRPr="00B077DA" w:rsidRDefault="003D577B" w:rsidP="003D577B">
            <w:pPr>
              <w:widowControl/>
              <w:jc w:val="left"/>
              <w:rPr>
                <w:rFonts w:ascii="宋体+FPEF" w:eastAsia="宋体+FPEF" w:hAnsi="宋体" w:cs="宋体"/>
                <w:color w:val="000000"/>
                <w:kern w:val="0"/>
                <w:sz w:val="22"/>
                <w:szCs w:val="22"/>
              </w:rPr>
            </w:pPr>
            <w:r w:rsidRPr="00F85030">
              <w:rPr>
                <w:rFonts w:ascii="宋体+FPEF" w:eastAsia="宋体+FPEF" w:hAnsi="宋体" w:cs="宋体" w:hint="eastAsia"/>
                <w:color w:val="000000"/>
                <w:kern w:val="0"/>
                <w:sz w:val="22"/>
                <w:szCs w:val="22"/>
              </w:rPr>
              <w:t>史涛坪，沈诞</w:t>
            </w:r>
          </w:p>
        </w:tc>
      </w:tr>
    </w:tbl>
    <w:bookmarkEnd w:id="1"/>
    <w:p w14:paraId="1551B932" w14:textId="32A9FE1B" w:rsidR="00A00412" w:rsidRPr="001D00A2" w:rsidRDefault="006B47AD" w:rsidP="001D00A2">
      <w:pPr>
        <w:spacing w:line="360" w:lineRule="auto"/>
        <w:ind w:firstLine="480"/>
        <w:jc w:val="left"/>
        <w:rPr>
          <w:bCs/>
          <w:color w:val="000000"/>
          <w:sz w:val="24"/>
          <w:szCs w:val="21"/>
        </w:rPr>
      </w:pPr>
      <w:r w:rsidRPr="00B26298">
        <w:rPr>
          <w:rFonts w:hint="eastAsia"/>
          <w:bCs/>
          <w:color w:val="000000"/>
          <w:sz w:val="24"/>
          <w:szCs w:val="21"/>
        </w:rPr>
        <w:t>4</w:t>
      </w:r>
      <w:r w:rsidRPr="00B26298">
        <w:rPr>
          <w:bCs/>
          <w:color w:val="000000"/>
          <w:sz w:val="24"/>
          <w:szCs w:val="21"/>
        </w:rPr>
        <w:t xml:space="preserve">.2 </w:t>
      </w:r>
      <w:r w:rsidRPr="00B26298">
        <w:rPr>
          <w:rFonts w:hint="eastAsia"/>
          <w:bCs/>
          <w:color w:val="000000"/>
          <w:sz w:val="24"/>
          <w:szCs w:val="21"/>
        </w:rPr>
        <w:t>论文发表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559"/>
        <w:gridCol w:w="1134"/>
        <w:gridCol w:w="992"/>
      </w:tblGrid>
      <w:tr w:rsidR="00E31F65" w:rsidRPr="00F85030" w14:paraId="1D4A9F73" w14:textId="77777777" w:rsidTr="004E50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EA68" w14:textId="7EAE70F5" w:rsidR="00E31F65" w:rsidRPr="00F85030" w:rsidRDefault="00E31F65" w:rsidP="00EE30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78BD" w14:textId="5F4D192C" w:rsidR="00E31F65" w:rsidRPr="00F85030" w:rsidRDefault="00E31F65" w:rsidP="00BF04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论文名称</w:t>
            </w: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C626" w14:textId="49644138" w:rsidR="00E31F65" w:rsidRPr="00F85030" w:rsidRDefault="00E31F65" w:rsidP="001D00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期刊名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1FF1" w14:textId="77777777" w:rsidR="00E31F65" w:rsidRDefault="00E31F65" w:rsidP="001D0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1F65">
              <w:rPr>
                <w:rFonts w:ascii="宋体" w:hAnsi="宋体" w:cs="宋体" w:hint="eastAsia"/>
                <w:color w:val="000000"/>
                <w:kern w:val="0"/>
                <w:szCs w:val="21"/>
              </w:rPr>
              <w:t>年,卷 (期)</w:t>
            </w:r>
          </w:p>
          <w:p w14:paraId="743353A7" w14:textId="2823485B" w:rsidR="00E31F65" w:rsidRPr="00E31F65" w:rsidRDefault="00E31F65" w:rsidP="001D0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1F65">
              <w:rPr>
                <w:rFonts w:ascii="宋体" w:hAnsi="宋体" w:cs="宋体" w:hint="eastAsia"/>
                <w:color w:val="000000"/>
                <w:kern w:val="0"/>
                <w:szCs w:val="21"/>
              </w:rPr>
              <w:t>及页码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7153" w14:textId="73CA4AF1" w:rsidR="00E31F65" w:rsidRPr="00F85030" w:rsidRDefault="00E31F65" w:rsidP="00EE30B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F68F" w14:textId="4AF8015A" w:rsidR="00E31F65" w:rsidRPr="00EE30B3" w:rsidRDefault="00E31F65" w:rsidP="001D00A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30B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通讯作者</w:t>
            </w:r>
          </w:p>
        </w:tc>
      </w:tr>
      <w:tr w:rsidR="00E31F65" w:rsidRPr="00F85030" w14:paraId="00C9ECE0" w14:textId="77777777" w:rsidTr="004E50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4C66" w14:textId="25DE31EE" w:rsidR="00E31F65" w:rsidRDefault="00E31F65" w:rsidP="00EE30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2" w:name="_GoBack"/>
            <w:bookmarkEnd w:id="2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 w:rsidR="004E50DE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B574" w14:textId="28228CE3" w:rsidR="00E31F65" w:rsidRPr="00A00412" w:rsidRDefault="00E31F65" w:rsidP="00A00412">
            <w:pPr>
              <w:widowControl/>
              <w:jc w:val="left"/>
              <w:rPr>
                <w:kern w:val="0"/>
                <w:szCs w:val="21"/>
              </w:rPr>
            </w:pPr>
            <w:r w:rsidRPr="00A00412">
              <w:rPr>
                <w:kern w:val="0"/>
                <w:szCs w:val="21"/>
              </w:rPr>
              <w:t>Robot-assisted Retrohepatic Inferior Vena Cava Thrombectomy</w:t>
            </w:r>
            <w:r>
              <w:rPr>
                <w:kern w:val="0"/>
                <w:szCs w:val="21"/>
              </w:rPr>
              <w:t xml:space="preserve">: </w:t>
            </w:r>
            <w:r w:rsidRPr="00A00412">
              <w:rPr>
                <w:kern w:val="0"/>
                <w:szCs w:val="21"/>
              </w:rPr>
              <w:t xml:space="preserve">First or Second Porta Hepatis as an Important </w:t>
            </w:r>
            <w:r w:rsidRPr="00A00412">
              <w:rPr>
                <w:kern w:val="0"/>
                <w:szCs w:val="21"/>
              </w:rPr>
              <w:lastRenderedPageBreak/>
              <w:t>Boundary Landmark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F928" w14:textId="3A7CD399" w:rsidR="00E31F65" w:rsidRPr="00E31F65" w:rsidRDefault="00E31F65" w:rsidP="001D00A2">
            <w:pPr>
              <w:widowControl/>
              <w:jc w:val="center"/>
              <w:rPr>
                <w:kern w:val="0"/>
                <w:szCs w:val="21"/>
              </w:rPr>
            </w:pPr>
            <w:r w:rsidRPr="00E31F65">
              <w:rPr>
                <w:rFonts w:hint="eastAsia"/>
                <w:kern w:val="0"/>
                <w:szCs w:val="21"/>
              </w:rPr>
              <w:lastRenderedPageBreak/>
              <w:t>E</w:t>
            </w:r>
            <w:r w:rsidRPr="00E31F65">
              <w:rPr>
                <w:kern w:val="0"/>
                <w:szCs w:val="21"/>
              </w:rPr>
              <w:t>uropean Urology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9FB" w14:textId="03D70A52" w:rsidR="00E31F65" w:rsidRDefault="001D00A2" w:rsidP="001D0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018,4(74):</w:t>
            </w:r>
          </w:p>
          <w:p w14:paraId="6ECC8A58" w14:textId="6BA83085" w:rsidR="001D00A2" w:rsidRDefault="001D00A2" w:rsidP="001D0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6173" w14:textId="7153A5B2" w:rsidR="00E31F65" w:rsidRDefault="00E31F65" w:rsidP="00EE30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17.</w:t>
            </w:r>
            <w:r w:rsidR="00B151E4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E8E1" w14:textId="77777777" w:rsidR="00E31F65" w:rsidRDefault="00E31F65" w:rsidP="001D00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马鑫</w:t>
            </w:r>
          </w:p>
          <w:p w14:paraId="7EDF6485" w14:textId="67BC3EC7" w:rsidR="004E50DE" w:rsidRDefault="004E50DE" w:rsidP="001D00A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张旭</w:t>
            </w:r>
          </w:p>
        </w:tc>
      </w:tr>
      <w:tr w:rsidR="00E31F65" w:rsidRPr="00F85030" w14:paraId="4B0E31CB" w14:textId="77777777" w:rsidTr="004E50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4D3" w14:textId="027379D9" w:rsidR="00E31F65" w:rsidRDefault="00E31F65" w:rsidP="00EE30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 w:rsidR="004E50DE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02CA" w14:textId="2525A208" w:rsidR="00E31F65" w:rsidRPr="00A00412" w:rsidRDefault="00E31F65" w:rsidP="00A00412">
            <w:pPr>
              <w:widowControl/>
              <w:jc w:val="left"/>
              <w:rPr>
                <w:kern w:val="0"/>
                <w:szCs w:val="21"/>
              </w:rPr>
            </w:pPr>
            <w:r w:rsidRPr="00E31F65">
              <w:rPr>
                <w:kern w:val="0"/>
                <w:szCs w:val="21"/>
              </w:rPr>
              <w:t>Robot-assisted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Level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III-IV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Inferior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Vena</w:t>
            </w:r>
            <w:r>
              <w:rPr>
                <w:kern w:val="0"/>
                <w:szCs w:val="21"/>
              </w:rPr>
              <w:t xml:space="preserve"> Cava Thrombectomy: Initial Series with step-by-step Procedures and 1-yr Outcomes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496" w14:textId="3D062AE6" w:rsidR="00E31F65" w:rsidRPr="00E31F65" w:rsidRDefault="00E31F65" w:rsidP="001D00A2">
            <w:pPr>
              <w:widowControl/>
              <w:jc w:val="center"/>
              <w:rPr>
                <w:kern w:val="0"/>
                <w:szCs w:val="21"/>
              </w:rPr>
            </w:pPr>
            <w:r w:rsidRPr="00E31F65">
              <w:rPr>
                <w:rFonts w:hint="eastAsia"/>
                <w:kern w:val="0"/>
                <w:szCs w:val="21"/>
              </w:rPr>
              <w:t>E</w:t>
            </w:r>
            <w:r w:rsidRPr="00E31F65">
              <w:rPr>
                <w:kern w:val="0"/>
                <w:szCs w:val="21"/>
              </w:rPr>
              <w:t>uropean Urology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751C" w14:textId="77777777" w:rsidR="00E31F65" w:rsidRDefault="00EE30B3" w:rsidP="001D0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30B3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EE30B3">
              <w:rPr>
                <w:rFonts w:ascii="宋体" w:hAnsi="宋体" w:cs="宋体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04</w:t>
            </w:r>
            <w:r w:rsidRPr="00EE30B3">
              <w:rPr>
                <w:rFonts w:ascii="宋体" w:hAnsi="宋体" w:cs="宋体"/>
                <w:color w:val="000000"/>
                <w:kern w:val="0"/>
                <w:szCs w:val="21"/>
              </w:rPr>
              <w:t>.01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Pr="00EE30B3">
              <w:rPr>
                <w:rFonts w:ascii="宋体" w:hAnsi="宋体" w:cs="宋体"/>
                <w:color w:val="000000"/>
                <w:kern w:val="0"/>
                <w:szCs w:val="21"/>
              </w:rPr>
              <w:t>. Epub</w:t>
            </w:r>
          </w:p>
          <w:p w14:paraId="4D81B01C" w14:textId="6D19709F" w:rsidR="00EE30B3" w:rsidRDefault="00EE30B3" w:rsidP="001D00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30B3">
              <w:rPr>
                <w:rFonts w:ascii="宋体" w:hAnsi="宋体" w:cs="宋体"/>
                <w:color w:val="000000"/>
                <w:kern w:val="0"/>
                <w:szCs w:val="21"/>
              </w:rPr>
              <w:t>S0302-2838(19)30330-6.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909F" w14:textId="44E4793D" w:rsidR="00E31F65" w:rsidRDefault="00E31F65" w:rsidP="00EE30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17.</w:t>
            </w:r>
            <w:r w:rsidR="00B151E4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4262" w14:textId="160EF64E" w:rsidR="00E31F65" w:rsidRPr="00B26298" w:rsidRDefault="00E31F65" w:rsidP="001D00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6298">
              <w:rPr>
                <w:rFonts w:ascii="宋体" w:hAnsi="宋体" w:cs="宋体" w:hint="eastAsia"/>
                <w:kern w:val="0"/>
                <w:szCs w:val="21"/>
              </w:rPr>
              <w:t>张旭</w:t>
            </w:r>
          </w:p>
          <w:p w14:paraId="2632EB18" w14:textId="75237739" w:rsidR="00E31F65" w:rsidRDefault="00E31F65" w:rsidP="001D00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26298">
              <w:rPr>
                <w:rFonts w:ascii="宋体" w:hAnsi="宋体" w:cs="宋体" w:hint="eastAsia"/>
                <w:kern w:val="0"/>
                <w:szCs w:val="21"/>
              </w:rPr>
              <w:t>马鑫</w:t>
            </w:r>
          </w:p>
        </w:tc>
      </w:tr>
      <w:tr w:rsidR="004E50DE" w:rsidRPr="00F85030" w14:paraId="66AC003B" w14:textId="77777777" w:rsidTr="004E50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03B" w14:textId="76B213C6" w:rsidR="004E50DE" w:rsidRDefault="004E50DE" w:rsidP="004E50D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BE9B" w14:textId="54A046A2" w:rsidR="004E50DE" w:rsidRPr="00E31F65" w:rsidRDefault="004E50DE" w:rsidP="004E50DE">
            <w:pPr>
              <w:widowControl/>
              <w:jc w:val="left"/>
              <w:rPr>
                <w:kern w:val="0"/>
                <w:szCs w:val="21"/>
              </w:rPr>
            </w:pPr>
            <w:r w:rsidRPr="00A00412">
              <w:rPr>
                <w:kern w:val="0"/>
                <w:szCs w:val="21"/>
              </w:rPr>
              <w:t>Robot-assisted Laparoscopic Inferior Vena Cava Thrombectomy: Different Sides Require Different Techniques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4516" w14:textId="23C284E1" w:rsidR="004E50DE" w:rsidRPr="00E31F65" w:rsidRDefault="004E50DE" w:rsidP="004E50DE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E31F65">
              <w:rPr>
                <w:rFonts w:hint="eastAsia"/>
                <w:kern w:val="0"/>
                <w:szCs w:val="21"/>
              </w:rPr>
              <w:t>E</w:t>
            </w:r>
            <w:r w:rsidRPr="00E31F65">
              <w:rPr>
                <w:kern w:val="0"/>
                <w:szCs w:val="21"/>
              </w:rPr>
              <w:t>uropean Urology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5EE9" w14:textId="77777777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1F65">
              <w:rPr>
                <w:rFonts w:ascii="宋体" w:hAnsi="宋体" w:cs="宋体"/>
                <w:color w:val="000000"/>
                <w:kern w:val="0"/>
                <w:szCs w:val="21"/>
              </w:rPr>
              <w:t>2016,69(6):</w:t>
            </w:r>
          </w:p>
          <w:p w14:paraId="33660B60" w14:textId="09F6132C" w:rsidR="004E50DE" w:rsidRPr="00EE30B3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1F65">
              <w:rPr>
                <w:rFonts w:ascii="宋体" w:hAnsi="宋体" w:cs="宋体"/>
                <w:color w:val="000000"/>
                <w:kern w:val="0"/>
                <w:szCs w:val="21"/>
              </w:rPr>
              <w:t>1112-9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260F" w14:textId="404A42A5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287" w14:textId="7BEB8E9A" w:rsidR="004E50DE" w:rsidRPr="00B26298" w:rsidRDefault="004E50DE" w:rsidP="004E50D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张旭</w:t>
            </w:r>
          </w:p>
        </w:tc>
      </w:tr>
      <w:tr w:rsidR="004E50DE" w:rsidRPr="00F85030" w14:paraId="102022B2" w14:textId="77777777" w:rsidTr="004E50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4F23" w14:textId="2A93DDE3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E81B" w14:textId="57E54695" w:rsidR="004E50DE" w:rsidRPr="00A00412" w:rsidRDefault="004E50DE" w:rsidP="004E50DE">
            <w:pPr>
              <w:widowControl/>
              <w:jc w:val="left"/>
              <w:rPr>
                <w:kern w:val="0"/>
                <w:szCs w:val="21"/>
              </w:rPr>
            </w:pPr>
            <w:r w:rsidRPr="00E31F65">
              <w:rPr>
                <w:kern w:val="0"/>
                <w:szCs w:val="21"/>
              </w:rPr>
              <w:t>Robotic versus Open Level I-II Inferior Vena Cava Thrombectomy</w:t>
            </w:r>
            <w:r>
              <w:rPr>
                <w:kern w:val="0"/>
                <w:szCs w:val="21"/>
              </w:rPr>
              <w:t xml:space="preserve">: </w:t>
            </w:r>
            <w:r w:rsidRPr="00E31F65">
              <w:rPr>
                <w:kern w:val="0"/>
                <w:szCs w:val="21"/>
              </w:rPr>
              <w:t>A Matched Group Comparative Analysis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06FC" w14:textId="1541F1E4" w:rsidR="004E50DE" w:rsidRPr="00E31F65" w:rsidRDefault="004E50DE" w:rsidP="004E50DE">
            <w:pPr>
              <w:widowControl/>
              <w:jc w:val="center"/>
              <w:rPr>
                <w:kern w:val="0"/>
                <w:szCs w:val="21"/>
              </w:rPr>
            </w:pPr>
            <w:r w:rsidRPr="00E31F65">
              <w:rPr>
                <w:kern w:val="0"/>
                <w:szCs w:val="21"/>
              </w:rPr>
              <w:t>The Journal of Urology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6607" w14:textId="2E5A4857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1F65">
              <w:rPr>
                <w:rFonts w:ascii="宋体" w:hAnsi="宋体" w:cs="宋体"/>
                <w:color w:val="000000"/>
                <w:kern w:val="0"/>
                <w:szCs w:val="21"/>
              </w:rPr>
              <w:t>2017,198(6): 1241-46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CDB5" w14:textId="13B1BD10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82A2" w14:textId="2E5AD201" w:rsidR="004E50DE" w:rsidRDefault="004E50DE" w:rsidP="004E5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张旭</w:t>
            </w:r>
          </w:p>
        </w:tc>
      </w:tr>
      <w:tr w:rsidR="004E50DE" w:rsidRPr="00F85030" w14:paraId="2DB1AEF5" w14:textId="77777777" w:rsidTr="004E50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96DD" w14:textId="05B40C2F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8209" w14:textId="061C136A" w:rsidR="004E50DE" w:rsidRPr="00A00412" w:rsidRDefault="004E50DE" w:rsidP="004E50DE">
            <w:pPr>
              <w:widowControl/>
              <w:jc w:val="left"/>
              <w:rPr>
                <w:kern w:val="0"/>
                <w:szCs w:val="21"/>
              </w:rPr>
            </w:pPr>
            <w:r w:rsidRPr="00E31F65">
              <w:rPr>
                <w:rFonts w:hint="eastAsia"/>
                <w:kern w:val="0"/>
                <w:szCs w:val="21"/>
              </w:rPr>
              <w:t xml:space="preserve">Comparison of robot-assisted and laparoscopic partial nephrectomy for complex renal tumours with a RENAL nephrometry score </w:t>
            </w:r>
            <w:r w:rsidRPr="00E31F65">
              <w:rPr>
                <w:rFonts w:hint="eastAsia"/>
                <w:kern w:val="0"/>
                <w:szCs w:val="21"/>
              </w:rPr>
              <w:t>≥</w:t>
            </w:r>
            <w:r w:rsidRPr="00E31F65"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</w:t>
            </w:r>
            <w:r w:rsidRPr="00E31F65">
              <w:rPr>
                <w:rFonts w:hint="eastAsia"/>
                <w:kern w:val="0"/>
                <w:szCs w:val="21"/>
              </w:rPr>
              <w:t>peri-operative and oncological outcomes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6BD" w14:textId="1CB56997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1F65">
              <w:rPr>
                <w:kern w:val="0"/>
                <w:szCs w:val="21"/>
              </w:rPr>
              <w:t>BJU International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D45E" w14:textId="0F64648A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5909">
              <w:rPr>
                <w:rFonts w:ascii="宋体" w:hAnsi="宋体" w:cs="宋体"/>
                <w:color w:val="000000"/>
                <w:kern w:val="0"/>
                <w:szCs w:val="21"/>
              </w:rPr>
              <w:t>2016,7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 w:rsidRPr="001A5909">
              <w:rPr>
                <w:rFonts w:ascii="宋体" w:hAnsi="宋体" w:cs="宋体"/>
                <w:color w:val="000000"/>
                <w:kern w:val="0"/>
                <w:szCs w:val="21"/>
              </w:rPr>
              <w:t>1):</w:t>
            </w:r>
          </w:p>
          <w:p w14:paraId="3FCC977E" w14:textId="796CD617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5909">
              <w:rPr>
                <w:rFonts w:ascii="宋体" w:hAnsi="宋体" w:cs="宋体"/>
                <w:color w:val="000000"/>
                <w:kern w:val="0"/>
                <w:szCs w:val="21"/>
              </w:rPr>
              <w:t>126-30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B0B1" w14:textId="273CA5E1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3A55" w14:textId="0080E311" w:rsidR="004E50DE" w:rsidRDefault="004E50DE" w:rsidP="004E5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张旭</w:t>
            </w:r>
          </w:p>
        </w:tc>
      </w:tr>
      <w:tr w:rsidR="004E50DE" w:rsidRPr="00F85030" w14:paraId="29C579DC" w14:textId="77777777" w:rsidTr="004E50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837" w14:textId="67441BD2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F85030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82A9" w14:textId="2FF9AD41" w:rsidR="004E50DE" w:rsidRPr="00A00412" w:rsidRDefault="004E50DE" w:rsidP="004E50DE">
            <w:pPr>
              <w:widowControl/>
              <w:jc w:val="left"/>
              <w:rPr>
                <w:kern w:val="0"/>
                <w:szCs w:val="21"/>
              </w:rPr>
            </w:pPr>
            <w:r w:rsidRPr="001D00A2">
              <w:rPr>
                <w:kern w:val="0"/>
                <w:szCs w:val="21"/>
              </w:rPr>
              <w:t>Retroperitoneal Laparoscopic Nephrotomy Along the Brodel Line and Tumor Enucleation for Complete Intraparenchymal Renal Tumors</w:t>
            </w:r>
            <w:r>
              <w:rPr>
                <w:kern w:val="0"/>
                <w:szCs w:val="21"/>
              </w:rPr>
              <w:t xml:space="preserve">: </w:t>
            </w:r>
            <w:r w:rsidRPr="001D00A2">
              <w:rPr>
                <w:kern w:val="0"/>
                <w:szCs w:val="21"/>
              </w:rPr>
              <w:t>A Single Institution Experience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70D3" w14:textId="18FB58A8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5909">
              <w:rPr>
                <w:kern w:val="0"/>
                <w:szCs w:val="21"/>
              </w:rPr>
              <w:t>Journal of Endourology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498" w14:textId="3B82A14B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5909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1A5909">
              <w:rPr>
                <w:rFonts w:ascii="宋体" w:hAnsi="宋体" w:cs="宋体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31</w:t>
            </w:r>
            <w:r w:rsidRPr="001A5909">
              <w:rPr>
                <w:rFonts w:ascii="宋体" w:hAnsi="宋体" w:cs="宋体"/>
                <w:color w:val="000000"/>
                <w:kern w:val="0"/>
                <w:szCs w:val="21"/>
              </w:rPr>
              <w:t>(1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 w:rsidRPr="001A5909">
              <w:rPr>
                <w:rFonts w:ascii="宋体" w:hAnsi="宋体" w:cs="宋体"/>
                <w:color w:val="000000"/>
                <w:kern w:val="0"/>
                <w:szCs w:val="21"/>
              </w:rPr>
              <w:t>):</w:t>
            </w:r>
          </w:p>
          <w:p w14:paraId="76432572" w14:textId="7352984A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1044-48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29FD" w14:textId="5CB4807A" w:rsidR="004E50DE" w:rsidRDefault="004E50DE" w:rsidP="004E5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B8DC" w14:textId="190E80FA" w:rsidR="004E50DE" w:rsidRDefault="004E50DE" w:rsidP="004E50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张旭</w:t>
            </w:r>
          </w:p>
        </w:tc>
      </w:tr>
    </w:tbl>
    <w:p w14:paraId="4F56C8C1" w14:textId="77777777" w:rsidR="006B47AD" w:rsidRPr="001A2C2B" w:rsidRDefault="006B47AD" w:rsidP="006B47AD">
      <w:pPr>
        <w:spacing w:line="360" w:lineRule="auto"/>
        <w:jc w:val="left"/>
        <w:rPr>
          <w:b/>
          <w:color w:val="000000"/>
          <w:sz w:val="24"/>
          <w:szCs w:val="21"/>
        </w:rPr>
      </w:pPr>
    </w:p>
    <w:p w14:paraId="45876602" w14:textId="69B67156" w:rsidR="00D71E29" w:rsidRDefault="008C5019" w:rsidP="00D71E29">
      <w:pPr>
        <w:spacing w:afterLines="50" w:after="156" w:line="360" w:lineRule="auto"/>
        <w:jc w:val="lef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五</w:t>
      </w:r>
      <w:r w:rsidR="00D71E29" w:rsidRPr="00B32ABF">
        <w:rPr>
          <w:rFonts w:ascii="黑体" w:eastAsia="黑体" w:hAnsi="黑体" w:hint="eastAsia"/>
          <w:b/>
          <w:color w:val="000000"/>
          <w:sz w:val="28"/>
          <w:szCs w:val="28"/>
        </w:rPr>
        <w:t>、</w:t>
      </w:r>
      <w:r w:rsidR="00D71E29">
        <w:rPr>
          <w:rFonts w:ascii="黑体" w:eastAsia="黑体" w:hAnsi="黑体" w:hint="eastAsia"/>
          <w:b/>
          <w:color w:val="000000"/>
          <w:sz w:val="28"/>
          <w:szCs w:val="28"/>
        </w:rPr>
        <w:t>主要完成人</w:t>
      </w:r>
    </w:p>
    <w:p w14:paraId="76612966" w14:textId="77777777" w:rsidR="002C0234" w:rsidRDefault="002C0234" w:rsidP="000F0B8A">
      <w:pPr>
        <w:spacing w:line="360" w:lineRule="auto"/>
        <w:ind w:left="1687" w:hangingChars="700" w:hanging="1687"/>
        <w:jc w:val="left"/>
        <w:rPr>
          <w:b/>
          <w:color w:val="000000"/>
          <w:sz w:val="24"/>
          <w:szCs w:val="21"/>
        </w:rPr>
      </w:pPr>
      <w:r w:rsidRPr="002C0234">
        <w:rPr>
          <w:rFonts w:hint="eastAsia"/>
          <w:b/>
          <w:color w:val="000000"/>
          <w:sz w:val="24"/>
          <w:szCs w:val="21"/>
        </w:rPr>
        <w:t>马鑫，李宏召，王保军，史涛坪，黄庆波，范阳，高宇，顾良友，牛少曦，张旭</w:t>
      </w:r>
    </w:p>
    <w:p w14:paraId="6A293E16" w14:textId="75B3A889" w:rsidR="002C0234" w:rsidRPr="008C5019" w:rsidRDefault="00504333" w:rsidP="008C5019">
      <w:pPr>
        <w:spacing w:beforeLines="50" w:before="156" w:line="360" w:lineRule="auto"/>
        <w:jc w:val="left"/>
        <w:rPr>
          <w:b/>
          <w:color w:val="000000"/>
          <w:sz w:val="24"/>
          <w:szCs w:val="21"/>
        </w:rPr>
      </w:pPr>
      <w:r>
        <w:rPr>
          <w:rFonts w:hint="eastAsia"/>
          <w:b/>
          <w:color w:val="000000"/>
          <w:sz w:val="24"/>
          <w:szCs w:val="21"/>
        </w:rPr>
        <w:t>姓名</w:t>
      </w:r>
      <w:r>
        <w:rPr>
          <w:rFonts w:hint="eastAsia"/>
          <w:b/>
          <w:color w:val="000000"/>
          <w:sz w:val="24"/>
          <w:szCs w:val="21"/>
        </w:rPr>
        <w:t>:</w:t>
      </w:r>
      <w:r w:rsidR="002C0234" w:rsidRPr="002C0234">
        <w:rPr>
          <w:rFonts w:hint="eastAsia"/>
          <w:b/>
          <w:color w:val="000000"/>
          <w:sz w:val="24"/>
          <w:szCs w:val="21"/>
        </w:rPr>
        <w:t>马鑫</w:t>
      </w:r>
      <w:r w:rsidR="008C5019">
        <w:rPr>
          <w:rFonts w:hint="eastAsia"/>
          <w:b/>
          <w:color w:val="000000"/>
          <w:sz w:val="24"/>
          <w:szCs w:val="21"/>
        </w:rPr>
        <w:t>，</w:t>
      </w:r>
      <w:r w:rsidR="003545CB" w:rsidRPr="00ED301E">
        <w:rPr>
          <w:rFonts w:hint="eastAsia"/>
          <w:bCs/>
          <w:color w:val="000000"/>
          <w:sz w:val="24"/>
          <w:szCs w:val="21"/>
        </w:rPr>
        <w:t>项目</w:t>
      </w:r>
      <w:r w:rsidR="002C0234" w:rsidRPr="00ED301E">
        <w:rPr>
          <w:rFonts w:hint="eastAsia"/>
          <w:bCs/>
          <w:color w:val="000000"/>
          <w:sz w:val="24"/>
          <w:szCs w:val="21"/>
        </w:rPr>
        <w:t>排名：</w:t>
      </w:r>
      <w:r w:rsidR="002C0234" w:rsidRPr="00ED301E">
        <w:rPr>
          <w:rFonts w:hint="eastAsia"/>
          <w:bCs/>
          <w:color w:val="000000"/>
          <w:sz w:val="24"/>
          <w:szCs w:val="21"/>
        </w:rPr>
        <w:t xml:space="preserve">1 </w:t>
      </w:r>
    </w:p>
    <w:p w14:paraId="07F32BE6" w14:textId="556FD5FB" w:rsidR="003545CB" w:rsidRPr="008C5019" w:rsidRDefault="00ED301E" w:rsidP="008C5019">
      <w:pPr>
        <w:spacing w:beforeLines="50" w:before="156" w:line="360" w:lineRule="auto"/>
        <w:ind w:leftChars="12" w:left="25"/>
        <w:jc w:val="left"/>
        <w:rPr>
          <w:b/>
          <w:color w:val="000000"/>
          <w:sz w:val="24"/>
          <w:szCs w:val="21"/>
        </w:rPr>
      </w:pPr>
      <w:r>
        <w:rPr>
          <w:rFonts w:hint="eastAsia"/>
          <w:b/>
          <w:color w:val="000000"/>
          <w:sz w:val="24"/>
          <w:szCs w:val="21"/>
        </w:rPr>
        <w:t>姓名</w:t>
      </w:r>
      <w:r>
        <w:rPr>
          <w:rFonts w:hint="eastAsia"/>
          <w:b/>
          <w:color w:val="000000"/>
          <w:sz w:val="24"/>
          <w:szCs w:val="21"/>
        </w:rPr>
        <w:t>:</w:t>
      </w:r>
      <w:r w:rsidR="003545CB" w:rsidRPr="003545CB">
        <w:rPr>
          <w:rFonts w:hint="eastAsia"/>
          <w:b/>
          <w:color w:val="000000"/>
          <w:sz w:val="24"/>
          <w:szCs w:val="21"/>
        </w:rPr>
        <w:t>李宏召</w:t>
      </w:r>
      <w:r w:rsidR="008C5019">
        <w:rPr>
          <w:rFonts w:hint="eastAsia"/>
          <w:b/>
          <w:color w:val="000000"/>
          <w:sz w:val="24"/>
          <w:szCs w:val="21"/>
        </w:rPr>
        <w:t>，</w:t>
      </w:r>
      <w:r w:rsidR="003545CB" w:rsidRPr="00ED301E">
        <w:rPr>
          <w:rFonts w:hint="eastAsia"/>
          <w:bCs/>
          <w:color w:val="000000"/>
          <w:sz w:val="24"/>
          <w:szCs w:val="21"/>
        </w:rPr>
        <w:t>项目排名：</w:t>
      </w:r>
      <w:r w:rsidR="003545CB" w:rsidRPr="00ED301E">
        <w:rPr>
          <w:rFonts w:hint="eastAsia"/>
          <w:bCs/>
          <w:color w:val="000000"/>
          <w:sz w:val="24"/>
          <w:szCs w:val="21"/>
        </w:rPr>
        <w:t xml:space="preserve">2 </w:t>
      </w:r>
    </w:p>
    <w:p w14:paraId="2E9C55FC" w14:textId="090B1C24" w:rsidR="00C41841" w:rsidRPr="008C5019" w:rsidRDefault="00ED301E" w:rsidP="008C5019">
      <w:pPr>
        <w:spacing w:beforeLines="50" w:before="156" w:line="360" w:lineRule="auto"/>
        <w:ind w:leftChars="12" w:left="25"/>
        <w:jc w:val="left"/>
        <w:rPr>
          <w:b/>
          <w:color w:val="000000"/>
          <w:sz w:val="24"/>
          <w:szCs w:val="21"/>
        </w:rPr>
      </w:pPr>
      <w:r>
        <w:rPr>
          <w:rFonts w:hint="eastAsia"/>
          <w:b/>
          <w:color w:val="000000"/>
          <w:sz w:val="24"/>
          <w:szCs w:val="21"/>
        </w:rPr>
        <w:t>姓名</w:t>
      </w:r>
      <w:r>
        <w:rPr>
          <w:rFonts w:hint="eastAsia"/>
          <w:b/>
          <w:color w:val="000000"/>
          <w:sz w:val="24"/>
          <w:szCs w:val="21"/>
        </w:rPr>
        <w:t>:</w:t>
      </w:r>
      <w:r w:rsidR="00C41841" w:rsidRPr="00C41841">
        <w:rPr>
          <w:rFonts w:hint="eastAsia"/>
          <w:b/>
          <w:color w:val="000000"/>
          <w:sz w:val="24"/>
          <w:szCs w:val="21"/>
        </w:rPr>
        <w:t>王保军</w:t>
      </w:r>
      <w:r w:rsidR="008C5019">
        <w:rPr>
          <w:rFonts w:hint="eastAsia"/>
          <w:b/>
          <w:color w:val="000000"/>
          <w:sz w:val="24"/>
          <w:szCs w:val="21"/>
        </w:rPr>
        <w:t>，</w:t>
      </w:r>
      <w:r w:rsidR="00C41841" w:rsidRPr="00ED301E">
        <w:rPr>
          <w:rFonts w:hint="eastAsia"/>
          <w:bCs/>
          <w:color w:val="000000"/>
          <w:sz w:val="24"/>
          <w:szCs w:val="21"/>
        </w:rPr>
        <w:t>项目排名：</w:t>
      </w:r>
      <w:r w:rsidR="00C41841" w:rsidRPr="00ED301E">
        <w:rPr>
          <w:rFonts w:hint="eastAsia"/>
          <w:bCs/>
          <w:color w:val="000000"/>
          <w:sz w:val="24"/>
          <w:szCs w:val="21"/>
        </w:rPr>
        <w:t xml:space="preserve">3 </w:t>
      </w:r>
    </w:p>
    <w:p w14:paraId="0EA8CD71" w14:textId="1F6F298B" w:rsidR="00C41841" w:rsidRPr="008C5019" w:rsidRDefault="00ED301E" w:rsidP="008C5019">
      <w:pPr>
        <w:spacing w:beforeLines="50" w:before="156" w:line="360" w:lineRule="auto"/>
        <w:jc w:val="left"/>
        <w:rPr>
          <w:b/>
          <w:color w:val="000000"/>
          <w:sz w:val="24"/>
          <w:szCs w:val="21"/>
        </w:rPr>
      </w:pPr>
      <w:r>
        <w:rPr>
          <w:rFonts w:hint="eastAsia"/>
          <w:b/>
          <w:color w:val="000000"/>
          <w:sz w:val="24"/>
          <w:szCs w:val="21"/>
        </w:rPr>
        <w:t>姓名</w:t>
      </w:r>
      <w:r>
        <w:rPr>
          <w:rFonts w:hint="eastAsia"/>
          <w:b/>
          <w:color w:val="000000"/>
          <w:sz w:val="24"/>
          <w:szCs w:val="21"/>
        </w:rPr>
        <w:t>:</w:t>
      </w:r>
      <w:r w:rsidR="00C41841" w:rsidRPr="00C41841">
        <w:rPr>
          <w:rFonts w:hint="eastAsia"/>
          <w:b/>
          <w:color w:val="000000"/>
          <w:sz w:val="24"/>
          <w:szCs w:val="21"/>
        </w:rPr>
        <w:t>史涛坪</w:t>
      </w:r>
      <w:r w:rsidR="008C5019">
        <w:rPr>
          <w:rFonts w:hint="eastAsia"/>
          <w:b/>
          <w:color w:val="000000"/>
          <w:sz w:val="24"/>
          <w:szCs w:val="21"/>
        </w:rPr>
        <w:t>，</w:t>
      </w:r>
      <w:r w:rsidR="00C41841" w:rsidRPr="00ED301E">
        <w:rPr>
          <w:rFonts w:hint="eastAsia"/>
          <w:bCs/>
          <w:color w:val="000000"/>
          <w:sz w:val="24"/>
          <w:szCs w:val="21"/>
        </w:rPr>
        <w:t>项目排名：</w:t>
      </w:r>
      <w:r w:rsidR="00C41841" w:rsidRPr="00ED301E">
        <w:rPr>
          <w:rFonts w:hint="eastAsia"/>
          <w:bCs/>
          <w:color w:val="000000"/>
          <w:sz w:val="24"/>
          <w:szCs w:val="21"/>
        </w:rPr>
        <w:t xml:space="preserve">4 </w:t>
      </w:r>
    </w:p>
    <w:p w14:paraId="4B91B518" w14:textId="4AC7B228" w:rsidR="00C41841" w:rsidRPr="008C5019" w:rsidRDefault="00ED301E" w:rsidP="008C5019">
      <w:pPr>
        <w:spacing w:beforeLines="50" w:before="156" w:line="360" w:lineRule="auto"/>
        <w:ind w:leftChars="12" w:left="25"/>
        <w:jc w:val="left"/>
        <w:rPr>
          <w:b/>
          <w:color w:val="000000"/>
          <w:sz w:val="24"/>
          <w:szCs w:val="21"/>
        </w:rPr>
      </w:pPr>
      <w:r>
        <w:rPr>
          <w:rFonts w:hint="eastAsia"/>
          <w:b/>
          <w:color w:val="000000"/>
          <w:sz w:val="24"/>
          <w:szCs w:val="21"/>
        </w:rPr>
        <w:t>姓名</w:t>
      </w:r>
      <w:r>
        <w:rPr>
          <w:rFonts w:hint="eastAsia"/>
          <w:b/>
          <w:color w:val="000000"/>
          <w:sz w:val="24"/>
          <w:szCs w:val="21"/>
        </w:rPr>
        <w:t>:</w:t>
      </w:r>
      <w:r w:rsidR="00C41841" w:rsidRPr="00C41841">
        <w:rPr>
          <w:rFonts w:hint="eastAsia"/>
          <w:b/>
          <w:color w:val="000000"/>
          <w:sz w:val="24"/>
          <w:szCs w:val="21"/>
        </w:rPr>
        <w:t>黄庆波</w:t>
      </w:r>
      <w:r w:rsidR="008C5019">
        <w:rPr>
          <w:rFonts w:hint="eastAsia"/>
          <w:b/>
          <w:color w:val="000000"/>
          <w:sz w:val="24"/>
          <w:szCs w:val="21"/>
        </w:rPr>
        <w:t>，</w:t>
      </w:r>
      <w:r w:rsidR="00C41841" w:rsidRPr="00ED301E">
        <w:rPr>
          <w:rFonts w:hint="eastAsia"/>
          <w:bCs/>
          <w:color w:val="000000"/>
          <w:sz w:val="24"/>
          <w:szCs w:val="21"/>
        </w:rPr>
        <w:t>项目排名：</w:t>
      </w:r>
      <w:r w:rsidR="00C41841" w:rsidRPr="00ED301E">
        <w:rPr>
          <w:rFonts w:hint="eastAsia"/>
          <w:bCs/>
          <w:color w:val="000000"/>
          <w:sz w:val="24"/>
          <w:szCs w:val="21"/>
        </w:rPr>
        <w:t xml:space="preserve">5 </w:t>
      </w:r>
    </w:p>
    <w:p w14:paraId="1B148258" w14:textId="32E46968" w:rsidR="009A6800" w:rsidRPr="008C5019" w:rsidRDefault="00ED301E" w:rsidP="008C5019">
      <w:pPr>
        <w:spacing w:beforeLines="50" w:before="156" w:line="360" w:lineRule="auto"/>
        <w:ind w:leftChars="12" w:left="25"/>
        <w:jc w:val="left"/>
        <w:rPr>
          <w:b/>
          <w:color w:val="000000"/>
          <w:sz w:val="24"/>
          <w:szCs w:val="21"/>
        </w:rPr>
      </w:pPr>
      <w:r>
        <w:rPr>
          <w:rFonts w:hint="eastAsia"/>
          <w:b/>
          <w:color w:val="000000"/>
          <w:sz w:val="24"/>
          <w:szCs w:val="21"/>
        </w:rPr>
        <w:t>姓名</w:t>
      </w:r>
      <w:r>
        <w:rPr>
          <w:rFonts w:hint="eastAsia"/>
          <w:b/>
          <w:color w:val="000000"/>
          <w:sz w:val="24"/>
          <w:szCs w:val="21"/>
        </w:rPr>
        <w:t>:</w:t>
      </w:r>
      <w:r w:rsidR="009A6800" w:rsidRPr="009A6800">
        <w:rPr>
          <w:rFonts w:hint="eastAsia"/>
          <w:b/>
          <w:color w:val="000000"/>
          <w:sz w:val="24"/>
          <w:szCs w:val="21"/>
        </w:rPr>
        <w:t>范阳</w:t>
      </w:r>
      <w:r w:rsidR="008C5019">
        <w:rPr>
          <w:rFonts w:hint="eastAsia"/>
          <w:b/>
          <w:color w:val="000000"/>
          <w:sz w:val="24"/>
          <w:szCs w:val="21"/>
        </w:rPr>
        <w:t>，</w:t>
      </w:r>
      <w:r w:rsidR="009A6800" w:rsidRPr="00ED301E">
        <w:rPr>
          <w:rFonts w:hint="eastAsia"/>
          <w:bCs/>
          <w:color w:val="000000"/>
          <w:sz w:val="24"/>
          <w:szCs w:val="21"/>
        </w:rPr>
        <w:t>项目排名：</w:t>
      </w:r>
      <w:r w:rsidR="009A6800" w:rsidRPr="00ED301E">
        <w:rPr>
          <w:rFonts w:hint="eastAsia"/>
          <w:bCs/>
          <w:color w:val="000000"/>
          <w:sz w:val="24"/>
          <w:szCs w:val="21"/>
        </w:rPr>
        <w:t xml:space="preserve">6 </w:t>
      </w:r>
    </w:p>
    <w:p w14:paraId="7784FC9B" w14:textId="4B7E5E6E" w:rsidR="00ED301E" w:rsidRPr="008C5019" w:rsidRDefault="00ED301E" w:rsidP="008C5019">
      <w:pPr>
        <w:spacing w:beforeLines="50" w:before="156" w:line="360" w:lineRule="auto"/>
        <w:ind w:leftChars="12" w:left="25"/>
        <w:jc w:val="left"/>
        <w:rPr>
          <w:b/>
          <w:color w:val="000000"/>
          <w:sz w:val="24"/>
          <w:szCs w:val="21"/>
        </w:rPr>
      </w:pPr>
      <w:r>
        <w:rPr>
          <w:rFonts w:hint="eastAsia"/>
          <w:b/>
          <w:color w:val="000000"/>
          <w:sz w:val="24"/>
          <w:szCs w:val="21"/>
        </w:rPr>
        <w:t>姓名</w:t>
      </w:r>
      <w:r>
        <w:rPr>
          <w:rFonts w:hint="eastAsia"/>
          <w:b/>
          <w:color w:val="000000"/>
          <w:sz w:val="24"/>
          <w:szCs w:val="21"/>
        </w:rPr>
        <w:t>:</w:t>
      </w:r>
      <w:r w:rsidR="00504333" w:rsidRPr="00504333">
        <w:rPr>
          <w:rFonts w:hint="eastAsia"/>
          <w:b/>
          <w:color w:val="000000"/>
          <w:sz w:val="24"/>
          <w:szCs w:val="21"/>
        </w:rPr>
        <w:t>高宇</w:t>
      </w:r>
      <w:r w:rsidR="008C5019">
        <w:rPr>
          <w:rFonts w:hint="eastAsia"/>
          <w:b/>
          <w:color w:val="000000"/>
          <w:sz w:val="24"/>
          <w:szCs w:val="21"/>
        </w:rPr>
        <w:t>，</w:t>
      </w:r>
      <w:r w:rsidRPr="00ED301E">
        <w:rPr>
          <w:rFonts w:hint="eastAsia"/>
          <w:bCs/>
          <w:color w:val="000000"/>
          <w:sz w:val="24"/>
          <w:szCs w:val="21"/>
        </w:rPr>
        <w:t>项目</w:t>
      </w:r>
      <w:r w:rsidR="00504333" w:rsidRPr="00ED301E">
        <w:rPr>
          <w:rFonts w:hint="eastAsia"/>
          <w:bCs/>
          <w:color w:val="000000"/>
          <w:sz w:val="24"/>
          <w:szCs w:val="21"/>
        </w:rPr>
        <w:t>排名：</w:t>
      </w:r>
      <w:r w:rsidR="00504333" w:rsidRPr="00ED301E">
        <w:rPr>
          <w:rFonts w:hint="eastAsia"/>
          <w:bCs/>
          <w:color w:val="000000"/>
          <w:sz w:val="24"/>
          <w:szCs w:val="21"/>
        </w:rPr>
        <w:t xml:space="preserve">7 </w:t>
      </w:r>
    </w:p>
    <w:p w14:paraId="35445125" w14:textId="4D79CFC1" w:rsidR="00ED301E" w:rsidRPr="008C5019" w:rsidRDefault="00ED301E" w:rsidP="008C5019">
      <w:pPr>
        <w:spacing w:beforeLines="50" w:before="156" w:line="360" w:lineRule="auto"/>
        <w:jc w:val="left"/>
        <w:rPr>
          <w:b/>
          <w:color w:val="000000"/>
          <w:sz w:val="24"/>
          <w:szCs w:val="21"/>
        </w:rPr>
      </w:pPr>
      <w:r>
        <w:rPr>
          <w:rFonts w:hint="eastAsia"/>
          <w:b/>
          <w:color w:val="000000"/>
          <w:sz w:val="24"/>
          <w:szCs w:val="21"/>
        </w:rPr>
        <w:t>姓名</w:t>
      </w:r>
      <w:r>
        <w:rPr>
          <w:rFonts w:hint="eastAsia"/>
          <w:b/>
          <w:color w:val="000000"/>
          <w:sz w:val="24"/>
          <w:szCs w:val="21"/>
        </w:rPr>
        <w:t>:</w:t>
      </w:r>
      <w:r w:rsidRPr="00ED301E">
        <w:rPr>
          <w:rFonts w:hint="eastAsia"/>
        </w:rPr>
        <w:t xml:space="preserve"> </w:t>
      </w:r>
      <w:r w:rsidRPr="00ED301E">
        <w:rPr>
          <w:rFonts w:hint="eastAsia"/>
          <w:b/>
          <w:color w:val="000000"/>
          <w:sz w:val="24"/>
          <w:szCs w:val="21"/>
        </w:rPr>
        <w:t>顾良友</w:t>
      </w:r>
      <w:r w:rsidR="008C5019">
        <w:rPr>
          <w:rFonts w:hint="eastAsia"/>
          <w:b/>
          <w:color w:val="000000"/>
          <w:sz w:val="24"/>
          <w:szCs w:val="21"/>
        </w:rPr>
        <w:t>，</w:t>
      </w:r>
      <w:r w:rsidR="008C5019" w:rsidRPr="008C5019">
        <w:rPr>
          <w:rFonts w:hint="eastAsia"/>
          <w:bCs/>
          <w:color w:val="000000"/>
          <w:sz w:val="24"/>
          <w:szCs w:val="21"/>
        </w:rPr>
        <w:t>项目</w:t>
      </w:r>
      <w:r w:rsidRPr="00ED301E">
        <w:rPr>
          <w:rFonts w:hint="eastAsia"/>
          <w:bCs/>
          <w:color w:val="000000"/>
          <w:sz w:val="24"/>
          <w:szCs w:val="21"/>
        </w:rPr>
        <w:t>排名：</w:t>
      </w:r>
      <w:r w:rsidRPr="00ED301E">
        <w:rPr>
          <w:rFonts w:hint="eastAsia"/>
          <w:bCs/>
          <w:color w:val="000000"/>
          <w:sz w:val="24"/>
          <w:szCs w:val="21"/>
        </w:rPr>
        <w:t xml:space="preserve">8 </w:t>
      </w:r>
    </w:p>
    <w:p w14:paraId="5C6373ED" w14:textId="06167D38" w:rsidR="00ED301E" w:rsidRPr="008C5019" w:rsidRDefault="00ED301E" w:rsidP="008C5019">
      <w:pPr>
        <w:spacing w:beforeLines="50" w:before="156" w:line="360" w:lineRule="auto"/>
        <w:jc w:val="left"/>
        <w:rPr>
          <w:b/>
          <w:color w:val="000000"/>
          <w:sz w:val="24"/>
          <w:szCs w:val="21"/>
        </w:rPr>
      </w:pPr>
      <w:r w:rsidRPr="00ED301E">
        <w:rPr>
          <w:rFonts w:hint="eastAsia"/>
          <w:b/>
          <w:color w:val="000000"/>
          <w:sz w:val="24"/>
          <w:szCs w:val="21"/>
        </w:rPr>
        <w:t>姓名：牛少曦</w:t>
      </w:r>
      <w:r w:rsidR="008C5019">
        <w:rPr>
          <w:rFonts w:hint="eastAsia"/>
          <w:b/>
          <w:color w:val="000000"/>
          <w:sz w:val="24"/>
          <w:szCs w:val="21"/>
        </w:rPr>
        <w:t>，</w:t>
      </w:r>
      <w:r w:rsidRPr="00ED301E">
        <w:rPr>
          <w:rFonts w:hint="eastAsia"/>
          <w:bCs/>
          <w:color w:val="000000"/>
          <w:sz w:val="24"/>
          <w:szCs w:val="21"/>
        </w:rPr>
        <w:t>项目排名：</w:t>
      </w:r>
      <w:r w:rsidRPr="00ED301E">
        <w:rPr>
          <w:rFonts w:hint="eastAsia"/>
          <w:bCs/>
          <w:color w:val="000000"/>
          <w:sz w:val="24"/>
          <w:szCs w:val="21"/>
        </w:rPr>
        <w:t>9</w:t>
      </w:r>
    </w:p>
    <w:p w14:paraId="22EE5C4D" w14:textId="365C3F0B" w:rsidR="00ED301E" w:rsidRPr="008C5019" w:rsidRDefault="00ED301E" w:rsidP="008C5019">
      <w:pPr>
        <w:spacing w:beforeLines="50" w:before="156" w:line="360" w:lineRule="auto"/>
        <w:jc w:val="left"/>
        <w:rPr>
          <w:b/>
          <w:color w:val="000000"/>
          <w:sz w:val="24"/>
          <w:szCs w:val="21"/>
        </w:rPr>
      </w:pPr>
      <w:r w:rsidRPr="00ED301E">
        <w:rPr>
          <w:rFonts w:hint="eastAsia"/>
          <w:b/>
          <w:color w:val="000000"/>
          <w:sz w:val="24"/>
          <w:szCs w:val="21"/>
        </w:rPr>
        <w:t>姓名：张旭</w:t>
      </w:r>
      <w:r w:rsidR="008C5019">
        <w:rPr>
          <w:rFonts w:hint="eastAsia"/>
          <w:b/>
          <w:color w:val="000000"/>
          <w:sz w:val="24"/>
          <w:szCs w:val="21"/>
        </w:rPr>
        <w:t>，</w:t>
      </w:r>
      <w:r w:rsidRPr="00ED301E">
        <w:rPr>
          <w:rFonts w:hint="eastAsia"/>
          <w:bCs/>
          <w:color w:val="000000"/>
          <w:sz w:val="24"/>
          <w:szCs w:val="21"/>
        </w:rPr>
        <w:t>项目排名：</w:t>
      </w:r>
      <w:r w:rsidRPr="00ED301E">
        <w:rPr>
          <w:rFonts w:hint="eastAsia"/>
          <w:bCs/>
          <w:color w:val="000000"/>
          <w:sz w:val="24"/>
          <w:szCs w:val="21"/>
        </w:rPr>
        <w:t>10</w:t>
      </w:r>
    </w:p>
    <w:p w14:paraId="1CE48561" w14:textId="7D839C07" w:rsidR="000F0B8A" w:rsidRPr="00154AE7" w:rsidRDefault="008C5019" w:rsidP="00D743E0">
      <w:pPr>
        <w:spacing w:beforeLines="50" w:before="156" w:line="360" w:lineRule="auto"/>
        <w:ind w:left="1968" w:hangingChars="700" w:hanging="1968"/>
        <w:jc w:val="lef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lastRenderedPageBreak/>
        <w:t>六</w:t>
      </w:r>
      <w:r w:rsidR="000F0B8A" w:rsidRPr="00154AE7">
        <w:rPr>
          <w:rFonts w:ascii="黑体" w:eastAsia="黑体" w:hAnsi="黑体" w:hint="eastAsia"/>
          <w:b/>
          <w:color w:val="000000"/>
          <w:sz w:val="28"/>
          <w:szCs w:val="28"/>
        </w:rPr>
        <w:t>、主要完成单位：</w:t>
      </w:r>
    </w:p>
    <w:p w14:paraId="05DDA267" w14:textId="77777777" w:rsidR="000F208C" w:rsidRDefault="00D743E0" w:rsidP="00154AE7">
      <w:pPr>
        <w:spacing w:line="360" w:lineRule="auto"/>
        <w:jc w:val="left"/>
        <w:rPr>
          <w:bCs/>
          <w:color w:val="000000"/>
          <w:sz w:val="24"/>
          <w:szCs w:val="21"/>
        </w:rPr>
      </w:pPr>
      <w:r w:rsidRPr="00D743E0">
        <w:rPr>
          <w:rFonts w:hint="eastAsia"/>
          <w:bCs/>
          <w:color w:val="000000"/>
          <w:sz w:val="24"/>
          <w:szCs w:val="21"/>
        </w:rPr>
        <w:t>单位名称：中国人民解放军总医院第一医学中心</w:t>
      </w:r>
    </w:p>
    <w:p w14:paraId="4BA14B8A" w14:textId="3D05BBBE" w:rsidR="00D743E0" w:rsidRPr="00D743E0" w:rsidRDefault="00D743E0" w:rsidP="00F85030">
      <w:pPr>
        <w:spacing w:line="360" w:lineRule="auto"/>
        <w:jc w:val="left"/>
        <w:rPr>
          <w:bCs/>
          <w:color w:val="000000"/>
          <w:sz w:val="24"/>
          <w:szCs w:val="21"/>
        </w:rPr>
      </w:pPr>
    </w:p>
    <w:sectPr w:rsidR="00D743E0" w:rsidRPr="00D743E0" w:rsidSect="00D201EB">
      <w:pgSz w:w="11906" w:h="16838"/>
      <w:pgMar w:top="1134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3CCA" w14:textId="77777777" w:rsidR="0077157F" w:rsidRDefault="0077157F" w:rsidP="00BE69AC">
      <w:r>
        <w:separator/>
      </w:r>
    </w:p>
  </w:endnote>
  <w:endnote w:type="continuationSeparator" w:id="0">
    <w:p w14:paraId="3B38FEAF" w14:textId="77777777" w:rsidR="0077157F" w:rsidRDefault="0077157F" w:rsidP="00BE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+FPEF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4772" w14:textId="77777777" w:rsidR="0077157F" w:rsidRDefault="0077157F" w:rsidP="00BE69AC">
      <w:r>
        <w:separator/>
      </w:r>
    </w:p>
  </w:footnote>
  <w:footnote w:type="continuationSeparator" w:id="0">
    <w:p w14:paraId="3317A91A" w14:textId="77777777" w:rsidR="0077157F" w:rsidRDefault="0077157F" w:rsidP="00BE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309"/>
    <w:multiLevelType w:val="hybridMultilevel"/>
    <w:tmpl w:val="E280DD60"/>
    <w:lvl w:ilvl="0" w:tplc="665AFFDA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4F1B6C"/>
    <w:multiLevelType w:val="hybridMultilevel"/>
    <w:tmpl w:val="922AFDAE"/>
    <w:lvl w:ilvl="0" w:tplc="456A772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AD1"/>
    <w:rsid w:val="00027556"/>
    <w:rsid w:val="000330B4"/>
    <w:rsid w:val="00065F44"/>
    <w:rsid w:val="00084542"/>
    <w:rsid w:val="000B300C"/>
    <w:rsid w:val="000C04C3"/>
    <w:rsid w:val="000D2C7C"/>
    <w:rsid w:val="000F0B8A"/>
    <w:rsid w:val="000F208C"/>
    <w:rsid w:val="00154AE7"/>
    <w:rsid w:val="00160CDB"/>
    <w:rsid w:val="001910AA"/>
    <w:rsid w:val="001A2C2B"/>
    <w:rsid w:val="001A3238"/>
    <w:rsid w:val="001A569C"/>
    <w:rsid w:val="001A5909"/>
    <w:rsid w:val="001B16E9"/>
    <w:rsid w:val="001D00A2"/>
    <w:rsid w:val="001F573A"/>
    <w:rsid w:val="00243C58"/>
    <w:rsid w:val="00262C8B"/>
    <w:rsid w:val="00272013"/>
    <w:rsid w:val="00292940"/>
    <w:rsid w:val="00296199"/>
    <w:rsid w:val="002B21B5"/>
    <w:rsid w:val="002C0234"/>
    <w:rsid w:val="003545CB"/>
    <w:rsid w:val="0036681F"/>
    <w:rsid w:val="00390056"/>
    <w:rsid w:val="00393239"/>
    <w:rsid w:val="003970FB"/>
    <w:rsid w:val="003A46AD"/>
    <w:rsid w:val="003B0B0F"/>
    <w:rsid w:val="003C045A"/>
    <w:rsid w:val="003C1B2F"/>
    <w:rsid w:val="003D577B"/>
    <w:rsid w:val="003E309F"/>
    <w:rsid w:val="00410DC1"/>
    <w:rsid w:val="00421DAF"/>
    <w:rsid w:val="00435E0D"/>
    <w:rsid w:val="004B4F04"/>
    <w:rsid w:val="004E50DE"/>
    <w:rsid w:val="004F0155"/>
    <w:rsid w:val="0050076E"/>
    <w:rsid w:val="00504333"/>
    <w:rsid w:val="005058A3"/>
    <w:rsid w:val="0054456D"/>
    <w:rsid w:val="00546D17"/>
    <w:rsid w:val="0055688B"/>
    <w:rsid w:val="005C166A"/>
    <w:rsid w:val="006A55CE"/>
    <w:rsid w:val="006B47AD"/>
    <w:rsid w:val="006C7885"/>
    <w:rsid w:val="00737A9A"/>
    <w:rsid w:val="0077157F"/>
    <w:rsid w:val="007B29C6"/>
    <w:rsid w:val="007E3E4F"/>
    <w:rsid w:val="008810AB"/>
    <w:rsid w:val="008A6F41"/>
    <w:rsid w:val="008C5019"/>
    <w:rsid w:val="008E5D72"/>
    <w:rsid w:val="00913189"/>
    <w:rsid w:val="0091329D"/>
    <w:rsid w:val="00913F0F"/>
    <w:rsid w:val="00986F42"/>
    <w:rsid w:val="00992A47"/>
    <w:rsid w:val="009A10A6"/>
    <w:rsid w:val="009A6800"/>
    <w:rsid w:val="009C4559"/>
    <w:rsid w:val="009D5B39"/>
    <w:rsid w:val="009F3D92"/>
    <w:rsid w:val="00A00412"/>
    <w:rsid w:val="00A20727"/>
    <w:rsid w:val="00A3158C"/>
    <w:rsid w:val="00A95F40"/>
    <w:rsid w:val="00B077DA"/>
    <w:rsid w:val="00B151E4"/>
    <w:rsid w:val="00B20EF1"/>
    <w:rsid w:val="00B26298"/>
    <w:rsid w:val="00B32ABF"/>
    <w:rsid w:val="00B93575"/>
    <w:rsid w:val="00BB5029"/>
    <w:rsid w:val="00BE69AC"/>
    <w:rsid w:val="00BF3F5F"/>
    <w:rsid w:val="00BF4439"/>
    <w:rsid w:val="00C2142F"/>
    <w:rsid w:val="00C3670A"/>
    <w:rsid w:val="00C37604"/>
    <w:rsid w:val="00C41841"/>
    <w:rsid w:val="00C6222F"/>
    <w:rsid w:val="00C874CA"/>
    <w:rsid w:val="00CA0E99"/>
    <w:rsid w:val="00CA77FA"/>
    <w:rsid w:val="00CB518F"/>
    <w:rsid w:val="00CE68D4"/>
    <w:rsid w:val="00CF256D"/>
    <w:rsid w:val="00D201EB"/>
    <w:rsid w:val="00D71E29"/>
    <w:rsid w:val="00D743E0"/>
    <w:rsid w:val="00D83B68"/>
    <w:rsid w:val="00DB4DD5"/>
    <w:rsid w:val="00DC411C"/>
    <w:rsid w:val="00DE312C"/>
    <w:rsid w:val="00E10AD1"/>
    <w:rsid w:val="00E31F65"/>
    <w:rsid w:val="00E36902"/>
    <w:rsid w:val="00E93162"/>
    <w:rsid w:val="00EA7258"/>
    <w:rsid w:val="00ED301E"/>
    <w:rsid w:val="00EE30B3"/>
    <w:rsid w:val="00F101F6"/>
    <w:rsid w:val="00F159FC"/>
    <w:rsid w:val="00F36711"/>
    <w:rsid w:val="00F43E32"/>
    <w:rsid w:val="00F67243"/>
    <w:rsid w:val="00F728C9"/>
    <w:rsid w:val="00F85030"/>
    <w:rsid w:val="00FA14C9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BF084"/>
  <w15:docId w15:val="{153AE9F7-7656-4230-994E-21B42AF6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E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96199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296199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296199"/>
    <w:rPr>
      <w:rFonts w:ascii="Times New Roman" w:eastAsia="宋体" w:hAnsi="Times New Roman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96199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296199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61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96199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6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E69AC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E6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E69AC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35E0D"/>
    <w:pPr>
      <w:ind w:firstLineChars="200" w:firstLine="420"/>
    </w:pPr>
  </w:style>
  <w:style w:type="character" w:customStyle="1" w:styleId="fontstyle01">
    <w:name w:val="fontstyle01"/>
    <w:basedOn w:val="a0"/>
    <w:rsid w:val="000F0B8A"/>
    <w:rPr>
      <w:rFonts w:ascii="宋体+FPEF" w:eastAsia="宋体+FPEF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374F-8E1E-47AB-94BD-1CDB11A2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blaton wu</cp:lastModifiedBy>
  <cp:revision>51</cp:revision>
  <cp:lastPrinted>2020-01-06T11:42:00Z</cp:lastPrinted>
  <dcterms:created xsi:type="dcterms:W3CDTF">2019-12-06T08:22:00Z</dcterms:created>
  <dcterms:modified xsi:type="dcterms:W3CDTF">2020-01-06T16:29:00Z</dcterms:modified>
</cp:coreProperties>
</file>